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83" w:rsidRDefault="00F401A0" w:rsidP="00F401A0">
      <w:pPr>
        <w:spacing w:after="0"/>
      </w:pPr>
      <w:r>
        <w:t>Chapter 8: Cellular 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Outline Quiz #2</w:t>
      </w:r>
    </w:p>
    <w:p w:rsidR="00F401A0" w:rsidRDefault="00F401A0" w:rsidP="00F401A0">
      <w:pPr>
        <w:spacing w:after="0"/>
      </w:pPr>
      <w:r>
        <w:t>Section 2: Photosynthesis</w:t>
      </w:r>
    </w:p>
    <w:p w:rsidR="00F401A0" w:rsidRDefault="00F401A0" w:rsidP="00F401A0">
      <w:pPr>
        <w:spacing w:after="0"/>
      </w:pP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>______ converts light energy to chemical energy during photosynthesis.</w:t>
      </w: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>The two phases of photosynthesis are the _______ reactions and the ________ reactions.</w:t>
      </w: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 xml:space="preserve">_______ </w:t>
      </w:r>
      <w:proofErr w:type="gramStart"/>
      <w:r>
        <w:t>and</w:t>
      </w:r>
      <w:proofErr w:type="gramEnd"/>
      <w:r>
        <w:t xml:space="preserve"> _______ store energy converted from light energy at the end of the light ______ reactions.</w:t>
      </w: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>Glucose is made during the light _______ reactions.</w:t>
      </w: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>The first step of photosynthesis is ______.</w:t>
      </w: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>______ are the organelles responsible for capturing light energy.</w:t>
      </w: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>Flattened, saclike membranes where the light dependent reactions occur are called _______. They are arranged into stacks called ________.</w:t>
      </w: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Stroma</w:t>
      </w:r>
      <w:proofErr w:type="spellEnd"/>
      <w:r>
        <w:t xml:space="preserve"> is fluid filled space outside of the _____ and is the location for the light ______ reactions.</w:t>
      </w:r>
    </w:p>
    <w:p w:rsidR="00F401A0" w:rsidRDefault="00F401A0" w:rsidP="00F401A0">
      <w:pPr>
        <w:pStyle w:val="ListParagraph"/>
        <w:numPr>
          <w:ilvl w:val="0"/>
          <w:numId w:val="1"/>
        </w:numPr>
      </w:pPr>
      <w:r>
        <w:t xml:space="preserve">Light absorbing molecules that are found in the thylakoid membranes are referred to as </w:t>
      </w:r>
      <w:r>
        <w:t>_____</w:t>
      </w:r>
      <w:r>
        <w:t>.</w:t>
      </w:r>
    </w:p>
    <w:p w:rsidR="00F401A0" w:rsidRDefault="00D54CA3" w:rsidP="00F401A0">
      <w:pPr>
        <w:pStyle w:val="ListParagraph"/>
        <w:numPr>
          <w:ilvl w:val="0"/>
          <w:numId w:val="1"/>
        </w:numPr>
      </w:pPr>
      <w:r>
        <w:t xml:space="preserve">The main pigment that reflects green light is called </w:t>
      </w:r>
      <w:r>
        <w:t>_____</w:t>
      </w:r>
      <w:r>
        <w:t xml:space="preserve"> which absorbs ______ light.</w:t>
      </w:r>
    </w:p>
    <w:p w:rsidR="00D54CA3" w:rsidRDefault="00D54CA3" w:rsidP="00F401A0">
      <w:pPr>
        <w:pStyle w:val="ListParagraph"/>
        <w:numPr>
          <w:ilvl w:val="0"/>
          <w:numId w:val="1"/>
        </w:numPr>
      </w:pPr>
      <w:r>
        <w:t>_____ allow plants to trap additional light energy from other parts of the spectrum.</w:t>
      </w:r>
    </w:p>
    <w:p w:rsidR="00D54CA3" w:rsidRDefault="00D54CA3" w:rsidP="00F401A0">
      <w:pPr>
        <w:pStyle w:val="ListParagraph"/>
        <w:numPr>
          <w:ilvl w:val="0"/>
          <w:numId w:val="1"/>
        </w:numPr>
      </w:pPr>
      <w:r>
        <w:t xml:space="preserve">During electron transport light energy causes a </w:t>
      </w:r>
      <w:r>
        <w:t>_____</w:t>
      </w:r>
      <w:r>
        <w:t xml:space="preserve"> molecule to split, releasing </w:t>
      </w:r>
      <w:proofErr w:type="gramStart"/>
      <w:r>
        <w:t>a(</w:t>
      </w:r>
      <w:proofErr w:type="gramEnd"/>
      <w:r>
        <w:t xml:space="preserve">n) </w:t>
      </w:r>
      <w:r>
        <w:t>_____</w:t>
      </w:r>
      <w:r>
        <w:t xml:space="preserve"> into photosystem </w:t>
      </w:r>
      <w:r>
        <w:t>_____</w:t>
      </w:r>
      <w:r>
        <w:t xml:space="preserve">, a proton into the </w:t>
      </w:r>
      <w:r>
        <w:t>_____</w:t>
      </w:r>
      <w:r>
        <w:t xml:space="preserve">, and releases </w:t>
      </w:r>
      <w:r>
        <w:t>_____</w:t>
      </w:r>
      <w:r>
        <w:t xml:space="preserve"> as waste.</w:t>
      </w:r>
    </w:p>
    <w:p w:rsidR="00D54CA3" w:rsidRDefault="00D54CA3" w:rsidP="00F401A0">
      <w:pPr>
        <w:pStyle w:val="ListParagraph"/>
        <w:numPr>
          <w:ilvl w:val="0"/>
          <w:numId w:val="1"/>
        </w:numPr>
      </w:pPr>
      <w:r>
        <w:t xml:space="preserve">____ excites the electrons in photosystem II and they are transferred along a series of electron carriers to </w:t>
      </w:r>
      <w:r>
        <w:t>_____</w:t>
      </w:r>
      <w:r>
        <w:t>.</w:t>
      </w:r>
    </w:p>
    <w:p w:rsidR="00D54CA3" w:rsidRDefault="00D54CA3" w:rsidP="00F401A0">
      <w:pPr>
        <w:pStyle w:val="ListParagraph"/>
        <w:numPr>
          <w:ilvl w:val="0"/>
          <w:numId w:val="1"/>
        </w:numPr>
      </w:pPr>
      <w:r>
        <w:t xml:space="preserve">After photosystem I, electrons move to the electron carrier </w:t>
      </w:r>
      <w:r w:rsidR="00176F5A">
        <w:t xml:space="preserve">_____ </w:t>
      </w:r>
      <w:r>
        <w:t xml:space="preserve">forming </w:t>
      </w:r>
      <w:r>
        <w:t>_____</w:t>
      </w:r>
      <w:r>
        <w:t>.</w:t>
      </w:r>
    </w:p>
    <w:p w:rsidR="00D54CA3" w:rsidRDefault="00176F5A" w:rsidP="00F401A0">
      <w:pPr>
        <w:pStyle w:val="ListParagraph"/>
        <w:numPr>
          <w:ilvl w:val="0"/>
          <w:numId w:val="1"/>
        </w:numPr>
      </w:pPr>
      <w:r>
        <w:t xml:space="preserve">ATP is formed from a  mechanism known as </w:t>
      </w:r>
      <w:r>
        <w:t>_____</w:t>
      </w:r>
    </w:p>
    <w:p w:rsidR="00176F5A" w:rsidRDefault="00176F5A" w:rsidP="00F401A0">
      <w:pPr>
        <w:pStyle w:val="ListParagraph"/>
        <w:numPr>
          <w:ilvl w:val="0"/>
          <w:numId w:val="1"/>
        </w:numPr>
      </w:pPr>
      <w:r>
        <w:t xml:space="preserve">The high concentration of </w:t>
      </w:r>
      <w:r>
        <w:t>_____</w:t>
      </w:r>
      <w:r>
        <w:t xml:space="preserve"> from the splitting of water in the </w:t>
      </w:r>
      <w:r>
        <w:t>____</w:t>
      </w:r>
      <w:proofErr w:type="gramStart"/>
      <w:r>
        <w:t>_</w:t>
      </w:r>
      <w:r>
        <w:t>,</w:t>
      </w:r>
      <w:proofErr w:type="gramEnd"/>
      <w:r>
        <w:t xml:space="preserve"> causes them to diffuse into the </w:t>
      </w:r>
      <w:proofErr w:type="spellStart"/>
      <w:r>
        <w:t>stroma</w:t>
      </w:r>
      <w:proofErr w:type="spellEnd"/>
      <w:r>
        <w:t xml:space="preserve"> through ATP </w:t>
      </w:r>
      <w:r>
        <w:t>_____</w:t>
      </w:r>
      <w:r>
        <w:t xml:space="preserve">. Thus converting </w:t>
      </w:r>
      <w:r>
        <w:t>_____</w:t>
      </w:r>
      <w:r>
        <w:t xml:space="preserve"> to ATP. </w:t>
      </w:r>
      <w:bookmarkStart w:id="0" w:name="_GoBack"/>
      <w:bookmarkEnd w:id="0"/>
    </w:p>
    <w:sectPr w:rsidR="00176F5A" w:rsidSect="00F40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8F8"/>
    <w:multiLevelType w:val="hybridMultilevel"/>
    <w:tmpl w:val="83D6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0"/>
    <w:rsid w:val="00176F5A"/>
    <w:rsid w:val="00D54CA3"/>
    <w:rsid w:val="00DC5F83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Danotuck</cp:lastModifiedBy>
  <cp:revision>1</cp:revision>
  <dcterms:created xsi:type="dcterms:W3CDTF">2012-02-13T01:39:00Z</dcterms:created>
  <dcterms:modified xsi:type="dcterms:W3CDTF">2012-02-13T02:04:00Z</dcterms:modified>
</cp:coreProperties>
</file>